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C68EE" w:rsidRDefault="00CC68EE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ab/>
      </w:r>
      <w:r>
        <w:rPr>
          <w:rFonts w:ascii="Arial Black" w:hAnsi="Arial Black"/>
          <w:sz w:val="32"/>
          <w:szCs w:val="32"/>
        </w:rPr>
        <w:tab/>
      </w:r>
      <w:r>
        <w:rPr>
          <w:rFonts w:ascii="Arial Black" w:hAnsi="Arial Black"/>
          <w:sz w:val="32"/>
          <w:szCs w:val="32"/>
        </w:rPr>
        <w:tab/>
        <w:t>Nut Allergy Snack Guide</w:t>
      </w:r>
    </w:p>
    <w:p w:rsidR="00CC68EE" w:rsidRDefault="00CC68EE">
      <w:pPr>
        <w:rPr>
          <w:rFonts w:ascii="Arial Black" w:hAnsi="Arial Black"/>
          <w:sz w:val="32"/>
          <w:szCs w:val="32"/>
        </w:rPr>
      </w:pPr>
    </w:p>
    <w:p w:rsidR="00CC68EE" w:rsidRDefault="00CC68EE">
      <w:pPr>
        <w:rPr>
          <w:rFonts w:ascii="Arial Black" w:hAnsi="Arial Black"/>
          <w:sz w:val="32"/>
          <w:szCs w:val="32"/>
        </w:rPr>
      </w:pPr>
    </w:p>
    <w:p w:rsidR="00CC68EE" w:rsidRPr="00CC68EE" w:rsidRDefault="00CC68EE">
      <w:pPr>
        <w:rPr>
          <w:sz w:val="22"/>
          <w:szCs w:val="22"/>
        </w:rPr>
      </w:pPr>
    </w:p>
    <w:p w:rsidR="00CC68EE" w:rsidRPr="00CC68EE" w:rsidRDefault="00CC68EE">
      <w:pPr>
        <w:rPr>
          <w:rFonts w:ascii="Arial" w:hAnsi="Arial" w:cs="Arial"/>
        </w:rPr>
      </w:pPr>
      <w:r w:rsidRPr="00CC68EE">
        <w:rPr>
          <w:rFonts w:ascii="Arial Black" w:hAnsi="Arial Black"/>
          <w:b/>
          <w:sz w:val="28"/>
          <w:szCs w:val="28"/>
        </w:rPr>
        <w:t>Safe Snacks</w:t>
      </w:r>
      <w:r w:rsidRPr="00CC68EE">
        <w:rPr>
          <w:rFonts w:ascii="Arial Black" w:hAnsi="Arial Black"/>
          <w:b/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  <w:r w:rsidRPr="00CC68EE">
        <w:rPr>
          <w:rFonts w:ascii="Arial Black" w:hAnsi="Arial Black"/>
          <w:sz w:val="28"/>
          <w:szCs w:val="28"/>
        </w:rPr>
        <w:t>Not Safe</w:t>
      </w:r>
    </w:p>
    <w:p w:rsidR="00CC68EE" w:rsidRDefault="00CC68EE">
      <w:pPr>
        <w:rPr>
          <w:rFonts w:ascii="Arial Black" w:hAnsi="Arial Black"/>
          <w:sz w:val="28"/>
          <w:szCs w:val="28"/>
        </w:rPr>
      </w:pPr>
    </w:p>
    <w:p w:rsidR="00CC68EE" w:rsidRDefault="00CC68EE">
      <w:r>
        <w:t>Rold Gold Pretzels</w:t>
      </w:r>
      <w:r>
        <w:tab/>
      </w:r>
      <w:r>
        <w:tab/>
      </w:r>
      <w:r>
        <w:tab/>
      </w:r>
      <w:r>
        <w:tab/>
      </w:r>
      <w:r>
        <w:tab/>
        <w:t>Snyder</w:t>
      </w:r>
      <w:r w:rsidR="00EE7D22">
        <w:t>’</w:t>
      </w:r>
      <w:r>
        <w:t>s Pretzels</w:t>
      </w:r>
    </w:p>
    <w:p w:rsidR="00CC68EE" w:rsidRDefault="00CC68EE">
      <w:r>
        <w:t>Better Made Pretzels</w:t>
      </w:r>
      <w:r>
        <w:tab/>
      </w:r>
      <w:r>
        <w:tab/>
      </w:r>
      <w:r>
        <w:tab/>
      </w:r>
      <w:r>
        <w:tab/>
      </w:r>
      <w:r>
        <w:tab/>
        <w:t>Yogurt covered raisins</w:t>
      </w:r>
    </w:p>
    <w:p w:rsidR="00CC68EE" w:rsidRDefault="00CC68EE">
      <w:r>
        <w:t>Goldfish</w:t>
      </w:r>
      <w:r>
        <w:tab/>
      </w:r>
      <w:r>
        <w:tab/>
      </w:r>
      <w:r>
        <w:tab/>
      </w:r>
      <w:r>
        <w:tab/>
      </w:r>
      <w:r>
        <w:tab/>
      </w:r>
      <w:r>
        <w:tab/>
        <w:t>Granola bars</w:t>
      </w:r>
    </w:p>
    <w:p w:rsidR="00CC68EE" w:rsidRDefault="00CC68EE">
      <w:r>
        <w:t>Cheez-Its</w:t>
      </w:r>
      <w:r>
        <w:tab/>
      </w:r>
      <w:r>
        <w:tab/>
      </w:r>
      <w:r>
        <w:tab/>
      </w:r>
      <w:r>
        <w:tab/>
      </w:r>
      <w:r>
        <w:tab/>
      </w:r>
      <w:r>
        <w:tab/>
        <w:t>Keebler Animal Crackers</w:t>
      </w:r>
    </w:p>
    <w:p w:rsidR="00CC68EE" w:rsidRDefault="00CC68EE">
      <w:r>
        <w:t>Wheat Thins and Triscuits</w:t>
      </w:r>
      <w:r>
        <w:tab/>
      </w:r>
      <w:r>
        <w:tab/>
      </w:r>
      <w:r>
        <w:tab/>
      </w:r>
      <w:r>
        <w:tab/>
        <w:t>Stouffer Animal Crackers</w:t>
      </w:r>
    </w:p>
    <w:p w:rsidR="00CC68EE" w:rsidRDefault="00CC68EE">
      <w:r>
        <w:t>Nutrigrain Bars</w:t>
      </w:r>
      <w:r>
        <w:tab/>
      </w:r>
      <w:r>
        <w:tab/>
      </w:r>
      <w:r>
        <w:tab/>
      </w:r>
      <w:r>
        <w:tab/>
      </w:r>
      <w:r>
        <w:tab/>
        <w:t xml:space="preserve">All M&amp;M’s </w:t>
      </w:r>
    </w:p>
    <w:p w:rsidR="00CC68EE" w:rsidRDefault="00CC68EE">
      <w:r>
        <w:t>Teddy Grahams</w:t>
      </w:r>
      <w:r>
        <w:tab/>
      </w:r>
      <w:r>
        <w:tab/>
      </w:r>
      <w:r>
        <w:tab/>
      </w:r>
      <w:r>
        <w:tab/>
      </w:r>
      <w:r>
        <w:tab/>
        <w:t>Reese’s Peanut Butter Cups</w:t>
      </w:r>
    </w:p>
    <w:p w:rsidR="00CC68EE" w:rsidRDefault="00CC68EE">
      <w:r>
        <w:t>Fig Newtons</w:t>
      </w:r>
      <w:r>
        <w:tab/>
      </w:r>
      <w:r>
        <w:tab/>
      </w:r>
      <w:r>
        <w:tab/>
      </w:r>
      <w:r>
        <w:tab/>
      </w:r>
      <w:r>
        <w:tab/>
        <w:t>Ritz Peanut Butter Sandwich Crackers</w:t>
      </w:r>
    </w:p>
    <w:p w:rsidR="00CC68EE" w:rsidRDefault="00CC68EE">
      <w:r>
        <w:t>Barnum</w:t>
      </w:r>
      <w:r w:rsidR="00EE7D22">
        <w:t>’</w:t>
      </w:r>
      <w:r>
        <w:t>s Animal Crackers</w:t>
      </w:r>
      <w:r>
        <w:tab/>
      </w:r>
      <w:r>
        <w:tab/>
      </w:r>
      <w:r>
        <w:tab/>
        <w:t>Ritz Cheese Sandwich Crackers</w:t>
      </w:r>
    </w:p>
    <w:p w:rsidR="00CC68EE" w:rsidRDefault="00CC68EE">
      <w:r>
        <w:t>Yogos</w:t>
      </w:r>
      <w:r>
        <w:tab/>
      </w:r>
      <w:r>
        <w:tab/>
      </w:r>
      <w:r>
        <w:tab/>
      </w:r>
      <w:r>
        <w:tab/>
      </w:r>
      <w:r>
        <w:tab/>
      </w:r>
      <w:r>
        <w:tab/>
        <w:t>Peanut, almond, and/or cashew butter</w:t>
      </w:r>
    </w:p>
    <w:p w:rsidR="00CC68EE" w:rsidRDefault="00CC68EE">
      <w:r>
        <w:t>Fruit Snacks</w:t>
      </w:r>
      <w:r>
        <w:tab/>
      </w:r>
      <w:r>
        <w:tab/>
      </w:r>
      <w:r>
        <w:tab/>
      </w:r>
      <w:r>
        <w:tab/>
      </w:r>
      <w:r>
        <w:tab/>
        <w:t>Ritz Cheese Sandwich Crackers</w:t>
      </w:r>
    </w:p>
    <w:p w:rsidR="00CC68EE" w:rsidRDefault="00CC68EE">
      <w:r>
        <w:t>Nabisco Original Oreos</w:t>
      </w:r>
      <w:r>
        <w:tab/>
      </w:r>
      <w:r>
        <w:tab/>
      </w:r>
      <w:r>
        <w:tab/>
      </w:r>
      <w:r w:rsidR="00EE7D22">
        <w:tab/>
      </w:r>
      <w:r>
        <w:t>Most Trader Joe</w:t>
      </w:r>
      <w:r w:rsidR="00EE7D22">
        <w:t>’s brand</w:t>
      </w:r>
      <w:r>
        <w:t xml:space="preserve"> foods</w:t>
      </w:r>
    </w:p>
    <w:p w:rsidR="00CC68EE" w:rsidRDefault="00CC68EE">
      <w:r>
        <w:t>Cheeto</w:t>
      </w:r>
      <w:r w:rsidR="00EE7D22">
        <w:t>’</w:t>
      </w:r>
      <w:r>
        <w:t>s, Frito</w:t>
      </w:r>
      <w:r w:rsidR="00EE7D22">
        <w:t>’</w:t>
      </w:r>
      <w:r>
        <w:t>s, Dorito</w:t>
      </w:r>
      <w:r w:rsidR="00EE7D22">
        <w:t>’</w:t>
      </w:r>
      <w:r>
        <w:t>s</w:t>
      </w:r>
      <w:r>
        <w:tab/>
      </w:r>
      <w:r>
        <w:tab/>
      </w:r>
      <w:r>
        <w:tab/>
      </w:r>
      <w:r>
        <w:tab/>
        <w:t>Cider Mill Donuts</w:t>
      </w:r>
    </w:p>
    <w:p w:rsidR="00CC68EE" w:rsidRDefault="00CC68EE">
      <w:r>
        <w:t>Pringles</w:t>
      </w:r>
      <w:r>
        <w:tab/>
      </w:r>
      <w:r>
        <w:tab/>
      </w:r>
      <w:r>
        <w:tab/>
      </w:r>
      <w:r>
        <w:tab/>
      </w:r>
      <w:r>
        <w:tab/>
      </w:r>
      <w:r>
        <w:tab/>
        <w:t>Dunkin’ Donuts</w:t>
      </w:r>
    </w:p>
    <w:p w:rsidR="00CC68EE" w:rsidRDefault="00CC68EE">
      <w:r>
        <w:t>Sun Chips</w:t>
      </w:r>
      <w:r>
        <w:tab/>
      </w:r>
      <w:r>
        <w:tab/>
      </w:r>
      <w:r>
        <w:tab/>
      </w:r>
      <w:r>
        <w:tab/>
      </w:r>
      <w:r>
        <w:tab/>
        <w:t>Kroger/Hiller’s Bakery Products</w:t>
      </w:r>
    </w:p>
    <w:p w:rsidR="00CC68EE" w:rsidRDefault="00CC68EE">
      <w:r>
        <w:t>Pop Tarts</w:t>
      </w:r>
    </w:p>
    <w:p w:rsidR="00CC68EE" w:rsidRDefault="00CC68EE">
      <w:r>
        <w:t>Applesauce</w:t>
      </w:r>
    </w:p>
    <w:p w:rsidR="00CC68EE" w:rsidRDefault="00CC68EE">
      <w:r>
        <w:t>Pudding</w:t>
      </w:r>
    </w:p>
    <w:p w:rsidR="00CC68EE" w:rsidRDefault="00CC68EE">
      <w:r>
        <w:t>Trader Joe’s Sunflower Butter</w:t>
      </w:r>
    </w:p>
    <w:p w:rsidR="00CC68EE" w:rsidRDefault="00CC68EE">
      <w:r>
        <w:t>Sunbutter</w:t>
      </w:r>
    </w:p>
    <w:p w:rsidR="00CC68EE" w:rsidRDefault="00CC68EE">
      <w:r>
        <w:t>Fresh Fruit</w:t>
      </w:r>
    </w:p>
    <w:p w:rsidR="00CC68EE" w:rsidRDefault="00CC68EE">
      <w:r>
        <w:t>Fresh Vegetables</w:t>
      </w:r>
    </w:p>
    <w:p w:rsidR="00CC68EE" w:rsidRDefault="00CC68EE">
      <w:r>
        <w:t>Cheese</w:t>
      </w:r>
    </w:p>
    <w:p w:rsidR="00CC68EE" w:rsidRDefault="00CC68EE">
      <w:r>
        <w:t>Yogurt</w:t>
      </w:r>
    </w:p>
    <w:p w:rsidR="00CC68EE" w:rsidRDefault="00CC68EE">
      <w:r>
        <w:t>Kroger, Meijer, and Sunmaid Raisins</w:t>
      </w:r>
    </w:p>
    <w:p w:rsidR="00CC68EE" w:rsidRDefault="00EE7D22">
      <w:r>
        <w:t>Cheerios</w:t>
      </w:r>
    </w:p>
    <w:p w:rsidR="00EE7D22" w:rsidRDefault="00EE7D22">
      <w:r>
        <w:t>Bake Station Treats</w:t>
      </w:r>
    </w:p>
    <w:p w:rsidR="00EE7D22" w:rsidRDefault="00EE7D22"/>
    <w:p w:rsidR="00EE7D22" w:rsidRDefault="00EE7D22">
      <w:r>
        <w:t>This is not a complete list, so if there is an item not included that your child likes to eat, please read the entire label carefully.</w:t>
      </w:r>
    </w:p>
    <w:p w:rsidR="00CC68EE" w:rsidRDefault="00CC68EE"/>
    <w:p w:rsidR="00CC68EE" w:rsidRDefault="00CC68EE"/>
    <w:p w:rsidR="00CC68EE" w:rsidRDefault="00CC68EE"/>
    <w:sectPr w:rsidR="00CC68EE" w:rsidSect="00CC68EE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701"/>
  <w:doNotTrackMoves/>
  <w:defaultTabStop w:val="720"/>
  <w:characterSpacingControl w:val="doNotCompress"/>
  <w:compat/>
  <w:rsids>
    <w:rsidRoot w:val="00CC68EE"/>
    <w:rsid w:val="0002218D"/>
    <w:rsid w:val="00502231"/>
    <w:rsid w:val="00CC68EE"/>
    <w:rsid w:val="00EE7D22"/>
    <w:rsid w:val="00F12EA7"/>
  </w:rsids>
  <m:mathPr>
    <m:mathFont m:val="New Baskervill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2EA7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859</Characters>
  <Application>Microsoft Word 12.1.0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Bartholomew</dc:creator>
  <cp:keywords/>
  <dc:description/>
  <cp:lastModifiedBy>Heidi Ruud</cp:lastModifiedBy>
  <cp:revision>2</cp:revision>
  <dcterms:created xsi:type="dcterms:W3CDTF">2011-01-10T22:57:00Z</dcterms:created>
  <dcterms:modified xsi:type="dcterms:W3CDTF">2011-01-10T22:57:00Z</dcterms:modified>
</cp:coreProperties>
</file>